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1949" w14:textId="77777777" w:rsidR="00C4228E" w:rsidRDefault="00C422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LICENÇA AMBIENTAL SIMPLIFICADA - LAS </w:t>
      </w:r>
    </w:p>
    <w:p w14:paraId="1A3F1421" w14:textId="77777777" w:rsidR="00CF49A8" w:rsidRPr="00CF49A8" w:rsidRDefault="00CF49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EF35D" w14:textId="00459B11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 xml:space="preserve">( 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Formulário de Requerimento Padrão da SEM</w:t>
      </w:r>
      <w:r w:rsidR="00CF49A8">
        <w:rPr>
          <w:rFonts w:ascii="Times New Roman" w:hAnsi="Times New Roman" w:cs="Times New Roman"/>
          <w:sz w:val="24"/>
          <w:szCs w:val="24"/>
        </w:rPr>
        <w:t>MA</w:t>
      </w:r>
    </w:p>
    <w:p w14:paraId="5E3F9173" w14:textId="03D89BC4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do RG e CPF do responsável legal </w:t>
      </w:r>
    </w:p>
    <w:p w14:paraId="0B6A9EF3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Comprovante de pagamento da taxa da LAS</w:t>
      </w:r>
    </w:p>
    <w:p w14:paraId="5754C1A5" w14:textId="54324650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4</w:t>
      </w:r>
      <w:r w:rsidR="007D4FD3">
        <w:rPr>
          <w:rFonts w:ascii="Times New Roman" w:hAnsi="Times New Roman" w:cs="Times New Roman"/>
          <w:sz w:val="24"/>
          <w:szCs w:val="24"/>
        </w:rPr>
        <w:t>.</w:t>
      </w:r>
      <w:r w:rsidRPr="007D4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 xml:space="preserve">( 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Comprovante de publicação do requerimento da LAS em jornal (original) ou em Diário Oficial (cópia) conforme modelo da </w:t>
      </w:r>
      <w:r w:rsidR="00CF49A8">
        <w:rPr>
          <w:rFonts w:ascii="Times New Roman" w:hAnsi="Times New Roman" w:cs="Times New Roman"/>
          <w:sz w:val="24"/>
          <w:szCs w:val="24"/>
        </w:rPr>
        <w:t>SEMMA</w:t>
      </w:r>
    </w:p>
    <w:p w14:paraId="2F2FF461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CNPJ da empresa</w:t>
      </w:r>
    </w:p>
    <w:p w14:paraId="04C458D6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Contrato Social, Atos Constitutivos ou Certidão Simplificada da empresa registrada na JUCER </w:t>
      </w:r>
    </w:p>
    <w:p w14:paraId="7D1383DB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documento do imóvel (escritura definitiva, contrato de compra e venda, contrato de locação, contrato de comodato, etc.) </w:t>
      </w:r>
    </w:p>
    <w:p w14:paraId="1D96785A" w14:textId="19B5C9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Cadastro Ambiental Rural – CAR para atividades/empreendimentos localizados em área rural </w:t>
      </w:r>
    </w:p>
    <w:p w14:paraId="57FCFC6C" w14:textId="04ED2BCB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Croqui de localização/acesso indicando endereço (rua/avenida, número e bairro), coordenadas geográficas, as principais vias de acesso e pontos de referência </w:t>
      </w:r>
    </w:p>
    <w:p w14:paraId="338C6DF7" w14:textId="6DFE8EFA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Cadastro Ambiental Simplificado preenchido, assinado por profissional habilitado e acompanhado de sua Anotação de Responsabilidade Técnica – ART* (ou equivalente) </w:t>
      </w:r>
    </w:p>
    <w:p w14:paraId="2554B7EB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Projeto Arquitetônico, Planta Baixa ou Layout do empreendimento/atividade assinado por profissional habilitado e acompanhado de sua Anotação de Responsabilidade Técnica – ART* (ou equivalente), devendo constar a locação de todas as edificações/estruturas a serem instaladas no imóvel e suas respectivas cotas/dimensões assim como a locação e cotas/dimensões do(s) sistema(s) de tratamento de efluentes líquidos </w:t>
      </w:r>
    </w:p>
    <w:p w14:paraId="7FBB9BCA" w14:textId="59C0083A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Alvará de Funcionamento vigente </w:t>
      </w:r>
    </w:p>
    <w:p w14:paraId="403E89A2" w14:textId="77777777" w:rsid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Auto de Vistoria/Conformidade do Corpo de Bombeiros Militar </w:t>
      </w:r>
    </w:p>
    <w:p w14:paraId="4ADC88EA" w14:textId="77777777" w:rsidR="007D4FD3" w:rsidRDefault="007D4FD3" w:rsidP="007D4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80303" w14:textId="0779A245" w:rsidR="00D45C5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* A ART deverá conter em sua descrição a atividade do empreendimento a ser licenciado e o detalhamento das peças técnicas ou serviços executados pelo profissional.     </w:t>
      </w:r>
    </w:p>
    <w:p w14:paraId="62347EBB" w14:textId="77777777" w:rsidR="00D45C53" w:rsidRPr="00D45C53" w:rsidRDefault="00D45C53" w:rsidP="00D45C53">
      <w:pPr>
        <w:rPr>
          <w:rFonts w:ascii="Times New Roman" w:hAnsi="Times New Roman" w:cs="Times New Roman"/>
          <w:sz w:val="24"/>
          <w:szCs w:val="24"/>
        </w:rPr>
      </w:pPr>
    </w:p>
    <w:p w14:paraId="6052EB95" w14:textId="12EEBD61" w:rsidR="00171765" w:rsidRPr="00D45C53" w:rsidRDefault="00D45C53" w:rsidP="00D45C53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171765" w:rsidRPr="00D45C53" w:rsidSect="00101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E262" w14:textId="77777777" w:rsidR="00FD6F2E" w:rsidRDefault="00FD6F2E" w:rsidP="00C4228E">
      <w:pPr>
        <w:spacing w:after="0" w:line="240" w:lineRule="auto"/>
      </w:pPr>
      <w:r>
        <w:separator/>
      </w:r>
    </w:p>
  </w:endnote>
  <w:endnote w:type="continuationSeparator" w:id="0">
    <w:p w14:paraId="56F2EFA7" w14:textId="77777777" w:rsidR="00FD6F2E" w:rsidRDefault="00FD6F2E" w:rsidP="00C4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07FA" w14:textId="77777777" w:rsidR="007D4FD3" w:rsidRDefault="007D4F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1A94" w14:textId="4C32D1BE" w:rsidR="00D45C53" w:rsidRDefault="00D45C53" w:rsidP="00D45C53">
    <w:pPr>
      <w:pStyle w:val="Rodap"/>
      <w:jc w:val="center"/>
      <w:rPr>
        <w:i/>
        <w:sz w:val="20"/>
        <w:szCs w:val="20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FCC4C8" wp14:editId="31DB7C0D">
              <wp:simplePos x="0" y="0"/>
              <wp:positionH relativeFrom="column">
                <wp:posOffset>260350</wp:posOffset>
              </wp:positionH>
              <wp:positionV relativeFrom="paragraph">
                <wp:posOffset>-2541</wp:posOffset>
              </wp:positionV>
              <wp:extent cx="5238750" cy="0"/>
              <wp:effectExtent l="0" t="0" r="1905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616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0.5pt;margin-top:-.2pt;width:41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"/>
          </w:pict>
        </mc:Fallback>
      </mc:AlternateContent>
    </w:r>
    <w:bookmarkStart w:id="2" w:name="_Hlk87607202"/>
    <w:r>
      <w:rPr>
        <w:i/>
        <w:sz w:val="20"/>
      </w:rPr>
      <w:t xml:space="preserve">Rua: Maria Aparecida </w:t>
    </w:r>
    <w:proofErr w:type="spellStart"/>
    <w:r>
      <w:rPr>
        <w:i/>
        <w:sz w:val="20"/>
      </w:rPr>
      <w:t>Gorre</w:t>
    </w:r>
    <w:proofErr w:type="spellEnd"/>
    <w:r>
      <w:rPr>
        <w:i/>
        <w:sz w:val="20"/>
      </w:rPr>
      <w:t xml:space="preserve"> Jesuíno N ª184, Bairro União, Ouro Preto do Oeste - RO</w:t>
    </w:r>
  </w:p>
  <w:p w14:paraId="65066539" w14:textId="77777777" w:rsidR="00D45C53" w:rsidRDefault="00D45C53" w:rsidP="00D45C53">
    <w:pPr>
      <w:pStyle w:val="Rodap"/>
      <w:jc w:val="center"/>
      <w:rPr>
        <w:i/>
        <w:sz w:val="20"/>
        <w:szCs w:val="24"/>
      </w:rPr>
    </w:pPr>
    <w:hyperlink r:id="rId1" w:history="1">
      <w:r>
        <w:rPr>
          <w:rStyle w:val="Hyperlink"/>
          <w:i/>
          <w:sz w:val="20"/>
        </w:rPr>
        <w:t>semma@ouropretodooeste.ro.gov.br</w:t>
      </w:r>
    </w:hyperlink>
  </w:p>
  <w:p w14:paraId="41662428" w14:textId="77777777" w:rsidR="00D45C53" w:rsidRDefault="00D45C53" w:rsidP="00D45C53">
    <w:pPr>
      <w:pStyle w:val="Rodap"/>
      <w:jc w:val="center"/>
      <w:rPr>
        <w:i/>
        <w:sz w:val="20"/>
      </w:rPr>
    </w:pPr>
    <w:proofErr w:type="gramStart"/>
    <w:r>
      <w:rPr>
        <w:i/>
        <w:sz w:val="20"/>
      </w:rPr>
      <w:t>fone</w:t>
    </w:r>
    <w:proofErr w:type="gramEnd"/>
    <w:r>
      <w:rPr>
        <w:i/>
        <w:sz w:val="20"/>
      </w:rPr>
      <w:t>: 998115-9157</w:t>
    </w:r>
    <w:bookmarkEnd w:id="2"/>
  </w:p>
  <w:p w14:paraId="0685F451" w14:textId="77777777" w:rsidR="00D45C53" w:rsidRDefault="00D45C53" w:rsidP="00D45C53">
    <w:pPr>
      <w:pStyle w:val="Rodap"/>
      <w:rPr>
        <w:sz w:val="24"/>
      </w:rPr>
    </w:pPr>
  </w:p>
  <w:p w14:paraId="51CDCBD7" w14:textId="77777777" w:rsidR="007D4FD3" w:rsidRPr="00231AA5" w:rsidRDefault="007D4FD3" w:rsidP="007D4FD3">
    <w:pPr>
      <w:pStyle w:val="Rodap"/>
    </w:pPr>
    <w:bookmarkStart w:id="3" w:name="_GoBack"/>
    <w:bookmarkEnd w:id="3"/>
  </w:p>
  <w:p w14:paraId="1A5ECBEC" w14:textId="77777777" w:rsidR="007D4FD3" w:rsidRDefault="007D4F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E392" w14:textId="77777777" w:rsidR="007D4FD3" w:rsidRDefault="007D4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E937" w14:textId="77777777" w:rsidR="00FD6F2E" w:rsidRDefault="00FD6F2E" w:rsidP="00C4228E">
      <w:pPr>
        <w:spacing w:after="0" w:line="240" w:lineRule="auto"/>
      </w:pPr>
      <w:r>
        <w:separator/>
      </w:r>
    </w:p>
  </w:footnote>
  <w:footnote w:type="continuationSeparator" w:id="0">
    <w:p w14:paraId="1E98C3AD" w14:textId="77777777" w:rsidR="00FD6F2E" w:rsidRDefault="00FD6F2E" w:rsidP="00C4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9DFA" w14:textId="77777777" w:rsidR="007D4FD3" w:rsidRDefault="007D4F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F84C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</w:rPr>
    </w:pPr>
    <w:bookmarkStart w:id="0" w:name="_Hlk87607502"/>
    <w:bookmarkStart w:id="1" w:name="_Hlk138070597"/>
    <w:r>
      <w:rPr>
        <w:noProof/>
        <w:sz w:val="16"/>
        <w:szCs w:val="16"/>
        <w:lang w:eastAsia="pt-BR"/>
      </w:rPr>
      <w:drawing>
        <wp:inline distT="0" distB="0" distL="0" distR="0" wp14:anchorId="02A2F557" wp14:editId="40AAB265">
          <wp:extent cx="866775" cy="581025"/>
          <wp:effectExtent l="0" t="0" r="9525" b="9525"/>
          <wp:docPr id="13721754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E2890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ESTADO DE RONDÔNIA</w:t>
    </w:r>
  </w:p>
  <w:p w14:paraId="77E71BEA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PREFEITURA MUNICIPAL DA ESTÂNCIA TURÍSTICA OURO PRETO DO OESTE</w:t>
    </w:r>
  </w:p>
  <w:p w14:paraId="7826C6BB" w14:textId="77777777" w:rsidR="00C4228E" w:rsidRDefault="00C4228E" w:rsidP="00C4228E">
    <w:pPr>
      <w:pBdr>
        <w:bottom w:val="single" w:sz="12" w:space="1" w:color="auto"/>
      </w:pBd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SECRETARIA MUNICIPAL DE MEIO AMBIENTE-SEMMA</w:t>
    </w:r>
    <w:bookmarkEnd w:id="0"/>
  </w:p>
  <w:p w14:paraId="3C6351B4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</w:p>
  <w:bookmarkEnd w:id="1"/>
  <w:p w14:paraId="37D6202D" w14:textId="77777777" w:rsidR="00C4228E" w:rsidRPr="00C4228E" w:rsidRDefault="00C4228E" w:rsidP="00C422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4AAD" w14:textId="77777777" w:rsidR="007D4FD3" w:rsidRDefault="007D4F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5"/>
    <w:rsid w:val="000E78ED"/>
    <w:rsid w:val="00101F2A"/>
    <w:rsid w:val="00171765"/>
    <w:rsid w:val="007D4FD3"/>
    <w:rsid w:val="00C4228E"/>
    <w:rsid w:val="00CF49A8"/>
    <w:rsid w:val="00D45C53"/>
    <w:rsid w:val="00F6099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C2A3"/>
  <w15:chartTrackingRefBased/>
  <w15:docId w15:val="{E581DE28-A060-481D-BCEA-23139FF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28E"/>
  </w:style>
  <w:style w:type="paragraph" w:styleId="Rodap">
    <w:name w:val="footer"/>
    <w:basedOn w:val="Normal"/>
    <w:link w:val="RodapChar"/>
    <w:uiPriority w:val="99"/>
    <w:unhideWhenUsed/>
    <w:rsid w:val="00C42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28E"/>
  </w:style>
  <w:style w:type="character" w:styleId="Hyperlink">
    <w:name w:val="Hyperlink"/>
    <w:uiPriority w:val="99"/>
    <w:semiHidden/>
    <w:unhideWhenUsed/>
    <w:rsid w:val="00D45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ma@ouropretodooeste.r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Santana</dc:creator>
  <cp:keywords/>
  <dc:description/>
  <cp:lastModifiedBy>Max</cp:lastModifiedBy>
  <cp:revision>6</cp:revision>
  <dcterms:created xsi:type="dcterms:W3CDTF">2024-01-26T16:25:00Z</dcterms:created>
  <dcterms:modified xsi:type="dcterms:W3CDTF">2024-09-11T13:18:00Z</dcterms:modified>
</cp:coreProperties>
</file>